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1676" w14:textId="7CDCE215" w:rsidR="001A4005" w:rsidRDefault="00AB7F7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A400E" wp14:editId="30C496A1">
                <wp:simplePos x="0" y="0"/>
                <wp:positionH relativeFrom="column">
                  <wp:posOffset>4298950</wp:posOffset>
                </wp:positionH>
                <wp:positionV relativeFrom="paragraph">
                  <wp:posOffset>111760</wp:posOffset>
                </wp:positionV>
                <wp:extent cx="2400300" cy="431800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C83FE" w14:textId="46A2948A" w:rsidR="00AB7F7E" w:rsidRDefault="00AB7F7E" w:rsidP="00AB7F7E">
                            <w:pPr>
                              <w:pStyle w:val="Standard"/>
                              <w:snapToGrid w:val="0"/>
                              <w:spacing w:before="180" w:line="0" w:lineRule="atLeast"/>
                              <w:rPr>
                                <w:rFonts w:eastAsia="標楷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B7F7E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2"/>
                                <w:szCs w:val="22"/>
                                <w:highlight w:val="yellow"/>
                              </w:rPr>
                              <w:t>表單進度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2"/>
                                <w:szCs w:val="22"/>
                                <w:highlight w:val="yellow"/>
                              </w:rPr>
                              <w:t>查詢</w:t>
                            </w:r>
                            <w:r w:rsidRPr="00AB7F7E">
                              <w:rPr>
                                <w:rFonts w:ascii="標楷體" w:eastAsia="標楷體" w:hAnsi="標楷體" w:cs="標楷體" w:hint="eastAsia"/>
                                <w:color w:val="000000"/>
                                <w:sz w:val="22"/>
                                <w:szCs w:val="22"/>
                                <w:highlight w:val="yellow"/>
                              </w:rPr>
                              <w:t>：</w:t>
                            </w:r>
                            <w:hyperlink r:id="rId7" w:tgtFrame="_blank" w:history="1">
                              <w:r w:rsidRPr="00AB7F7E">
                                <w:rPr>
                                  <w:rStyle w:val="a7"/>
                                  <w:rFonts w:ascii="Arial" w:hAnsi="Arial" w:cs="Arial"/>
                                  <w:sz w:val="20"/>
                                  <w:szCs w:val="20"/>
                                  <w:highlight w:val="yellow"/>
                                  <w:bdr w:val="none" w:sz="0" w:space="0" w:color="auto" w:frame="1"/>
                                </w:rPr>
                                <w:t>https://reu</w:t>
                              </w:r>
                              <w:r w:rsidRPr="00AB7F7E">
                                <w:rPr>
                                  <w:rStyle w:val="a7"/>
                                  <w:rFonts w:ascii="Arial" w:hAnsi="Arial" w:cs="Arial"/>
                                  <w:sz w:val="20"/>
                                  <w:szCs w:val="20"/>
                                  <w:highlight w:val="yellow"/>
                                  <w:bdr w:val="none" w:sz="0" w:space="0" w:color="auto" w:frame="1"/>
                                </w:rPr>
                                <w:t>r</w:t>
                              </w:r>
                              <w:r w:rsidRPr="00AB7F7E">
                                <w:rPr>
                                  <w:rStyle w:val="a7"/>
                                  <w:rFonts w:ascii="Arial" w:hAnsi="Arial" w:cs="Arial"/>
                                  <w:sz w:val="20"/>
                                  <w:szCs w:val="20"/>
                                  <w:highlight w:val="yellow"/>
                                  <w:bdr w:val="none" w:sz="0" w:space="0" w:color="auto" w:frame="1"/>
                                </w:rPr>
                                <w:t>l.cc/nY1lMl</w:t>
                              </w:r>
                            </w:hyperlink>
                          </w:p>
                          <w:p w14:paraId="59CC452E" w14:textId="77777777" w:rsidR="00AB7F7E" w:rsidRDefault="00AB7F7E" w:rsidP="00AB7F7E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A400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8.5pt;margin-top:8.8pt;width:18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" filled="f" stroked="f" strokeweight=".5pt">
                <v:textbox>
                  <w:txbxContent>
                    <w:p w14:paraId="3F0C83FE" w14:textId="46A2948A" w:rsidR="00AB7F7E" w:rsidRDefault="00AB7F7E" w:rsidP="00AB7F7E">
                      <w:pPr>
                        <w:pStyle w:val="Standard"/>
                        <w:snapToGrid w:val="0"/>
                        <w:spacing w:before="180" w:line="0" w:lineRule="atLeast"/>
                        <w:rPr>
                          <w:rFonts w:eastAsia="標楷體"/>
                          <w:color w:val="000000"/>
                          <w:sz w:val="22"/>
                          <w:szCs w:val="22"/>
                        </w:rPr>
                      </w:pPr>
                      <w:r w:rsidRPr="00AB7F7E">
                        <w:rPr>
                          <w:rFonts w:ascii="標楷體" w:eastAsia="標楷體" w:hAnsi="標楷體" w:cs="標楷體" w:hint="eastAsia"/>
                          <w:color w:val="000000"/>
                          <w:sz w:val="22"/>
                          <w:szCs w:val="22"/>
                          <w:highlight w:val="yellow"/>
                        </w:rPr>
                        <w:t>表單進度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  <w:sz w:val="22"/>
                          <w:szCs w:val="22"/>
                          <w:highlight w:val="yellow"/>
                        </w:rPr>
                        <w:t>查詢</w:t>
                      </w:r>
                      <w:r w:rsidRPr="00AB7F7E">
                        <w:rPr>
                          <w:rFonts w:ascii="標楷體" w:eastAsia="標楷體" w:hAnsi="標楷體" w:cs="標楷體" w:hint="eastAsia"/>
                          <w:color w:val="000000"/>
                          <w:sz w:val="22"/>
                          <w:szCs w:val="22"/>
                          <w:highlight w:val="yellow"/>
                        </w:rPr>
                        <w:t>：</w:t>
                      </w:r>
                      <w:hyperlink r:id="rId8" w:tgtFrame="_blank" w:history="1">
                        <w:r w:rsidRPr="00AB7F7E">
                          <w:rPr>
                            <w:rStyle w:val="a7"/>
                            <w:rFonts w:ascii="Arial" w:hAnsi="Arial" w:cs="Arial"/>
                            <w:sz w:val="20"/>
                            <w:szCs w:val="20"/>
                            <w:highlight w:val="yellow"/>
                            <w:bdr w:val="none" w:sz="0" w:space="0" w:color="auto" w:frame="1"/>
                          </w:rPr>
                          <w:t>https://reu</w:t>
                        </w:r>
                        <w:r w:rsidRPr="00AB7F7E">
                          <w:rPr>
                            <w:rStyle w:val="a7"/>
                            <w:rFonts w:ascii="Arial" w:hAnsi="Arial" w:cs="Arial"/>
                            <w:sz w:val="20"/>
                            <w:szCs w:val="20"/>
                            <w:highlight w:val="yellow"/>
                            <w:bdr w:val="none" w:sz="0" w:space="0" w:color="auto" w:frame="1"/>
                          </w:rPr>
                          <w:t>r</w:t>
                        </w:r>
                        <w:r w:rsidRPr="00AB7F7E">
                          <w:rPr>
                            <w:rStyle w:val="a7"/>
                            <w:rFonts w:ascii="Arial" w:hAnsi="Arial" w:cs="Arial"/>
                            <w:sz w:val="20"/>
                            <w:szCs w:val="20"/>
                            <w:highlight w:val="yellow"/>
                            <w:bdr w:val="none" w:sz="0" w:space="0" w:color="auto" w:frame="1"/>
                          </w:rPr>
                          <w:t>l.cc/nY1lMl</w:t>
                        </w:r>
                      </w:hyperlink>
                    </w:p>
                    <w:p w14:paraId="59CC452E" w14:textId="77777777" w:rsidR="00AB7F7E" w:rsidRDefault="00AB7F7E" w:rsidP="00AB7F7E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AC4E7B">
        <w:rPr>
          <w:rFonts w:ascii="標楷體" w:eastAsia="標楷體" w:hAnsi="標楷體"/>
          <w:b/>
          <w:sz w:val="28"/>
          <w:szCs w:val="28"/>
        </w:rPr>
        <w:t>國立成功大學「高教深耕計畫」</w:t>
      </w:r>
    </w:p>
    <w:p w14:paraId="23195ABA" w14:textId="77777777" w:rsidR="001A4005" w:rsidRDefault="00AC4E7B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機具設備補充說明表</w:t>
      </w:r>
    </w:p>
    <w:tbl>
      <w:tblPr>
        <w:tblW w:w="105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740"/>
        <w:gridCol w:w="1303"/>
        <w:gridCol w:w="1532"/>
        <w:gridCol w:w="15"/>
        <w:gridCol w:w="689"/>
        <w:gridCol w:w="1089"/>
        <w:gridCol w:w="900"/>
        <w:gridCol w:w="599"/>
        <w:gridCol w:w="2004"/>
      </w:tblGrid>
      <w:tr w:rsidR="001A4005" w14:paraId="5974E398" w14:textId="77777777" w:rsidTr="002324EF">
        <w:trPr>
          <w:trHeight w:val="40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BB79" w14:textId="77777777" w:rsidR="001A4005" w:rsidRDefault="00AC4E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申請單位</w:t>
            </w:r>
          </w:p>
          <w:p w14:paraId="1EBA4B58" w14:textId="6D637F21" w:rsidR="00AC4E7B" w:rsidRDefault="00AC4E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(使用單位)</w:t>
            </w:r>
          </w:p>
        </w:tc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242A" w14:textId="77777777" w:rsidR="001A4005" w:rsidRDefault="001A40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10B4" w14:textId="66D5D427" w:rsidR="00AC4E7B" w:rsidRPr="00AC4E7B" w:rsidRDefault="00AC4E7B" w:rsidP="00AC4E7B">
            <w:pPr>
              <w:jc w:val="center"/>
              <w:rPr>
                <w:rFonts w:ascii="標楷體" w:eastAsia="標楷體" w:hAnsi="標楷體"/>
                <w:b/>
              </w:rPr>
            </w:pPr>
            <w:r w:rsidRPr="00AC4E7B">
              <w:rPr>
                <w:rFonts w:ascii="標楷體" w:eastAsia="標楷體" w:hAnsi="標楷體" w:hint="eastAsia"/>
                <w:b/>
              </w:rPr>
              <w:t>會編主持人</w:t>
            </w:r>
          </w:p>
          <w:p w14:paraId="6A1D5E1C" w14:textId="52B70C27" w:rsidR="001A4005" w:rsidRDefault="00AC4E7B" w:rsidP="00AC4E7B">
            <w:pPr>
              <w:jc w:val="center"/>
            </w:pPr>
            <w:r w:rsidRPr="00AC4E7B">
              <w:rPr>
                <w:rFonts w:ascii="標楷體" w:eastAsia="標楷體" w:hAnsi="標楷體" w:hint="eastAsia"/>
                <w:b/>
                <w:sz w:val="28"/>
                <w:szCs w:val="28"/>
              </w:rPr>
              <w:t>所屬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45F2" w14:textId="77777777" w:rsidR="001A4005" w:rsidRDefault="001A40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80C5D" w14:textId="77777777" w:rsidR="001A4005" w:rsidRDefault="00AC4E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放置地點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0F25" w14:textId="77777777" w:rsidR="001A4005" w:rsidRDefault="001A400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4005" w14:paraId="7A9E86AE" w14:textId="77777777" w:rsidTr="002324EF">
        <w:trPr>
          <w:trHeight w:val="37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204C" w14:textId="77777777" w:rsidR="001A4005" w:rsidRDefault="00AC4E7B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請購品名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b/>
                <w:sz w:val="18"/>
                <w:szCs w:val="28"/>
              </w:rPr>
              <w:t>(含單位、數量)</w:t>
            </w:r>
          </w:p>
        </w:tc>
        <w:tc>
          <w:tcPr>
            <w:tcW w:w="5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FAE6" w14:textId="77777777" w:rsidR="001A4005" w:rsidRDefault="001A4005">
            <w:pPr>
              <w:snapToGrid w:val="0"/>
            </w:pP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039F" w14:textId="5FA4FEAE" w:rsidR="001A4005" w:rsidRDefault="00AC4E7B">
            <w:pPr>
              <w:snapToGrid w:val="0"/>
            </w:pPr>
            <w:r>
              <w:rPr>
                <w:rFonts w:ascii="標楷體" w:eastAsia="標楷體" w:hAnsi="標楷體"/>
                <w:b/>
                <w:sz w:val="20"/>
              </w:rPr>
              <w:t>申請或使用單位是否已有此機具設備？</w:t>
            </w:r>
            <w:r>
              <w:rPr>
                <w:rFonts w:ascii="標楷體" w:eastAsia="標楷體" w:hAnsi="標楷體"/>
                <w:b/>
                <w:sz w:val="20"/>
              </w:rPr>
              <w:br/>
            </w:r>
            <w:r>
              <w:rPr>
                <w:rFonts w:ascii="標楷體" w:eastAsia="標楷體" w:hAnsi="標楷體"/>
                <w:sz w:val="20"/>
              </w:rPr>
              <w:t>□是</w:t>
            </w:r>
            <w:r w:rsidR="000B6F2D">
              <w:rPr>
                <w:rFonts w:ascii="標楷體" w:eastAsia="標楷體" w:hAnsi="標楷體" w:hint="eastAsia"/>
                <w:sz w:val="20"/>
              </w:rPr>
              <w:t>，</w:t>
            </w:r>
            <w:r>
              <w:rPr>
                <w:rFonts w:ascii="標楷體" w:eastAsia="標楷體" w:hAnsi="標楷體"/>
                <w:sz w:val="20"/>
              </w:rPr>
              <w:t>請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於下欄</w:t>
            </w:r>
            <w:r>
              <w:rPr>
                <w:rFonts w:ascii="標楷體" w:eastAsia="標楷體" w:hAnsi="標楷體"/>
                <w:b/>
                <w:sz w:val="20"/>
              </w:rPr>
              <w:t>說明</w:t>
            </w:r>
            <w:proofErr w:type="gramEnd"/>
            <w:r>
              <w:rPr>
                <w:rFonts w:ascii="標楷體" w:eastAsia="標楷體" w:hAnsi="標楷體"/>
                <w:b/>
                <w:sz w:val="20"/>
              </w:rPr>
              <w:t>不能共用之原因</w:t>
            </w:r>
          </w:p>
          <w:p w14:paraId="019CE234" w14:textId="77777777" w:rsidR="001A4005" w:rsidRDefault="00AC4E7B">
            <w:pPr>
              <w:snapToGrid w:val="0"/>
            </w:pPr>
            <w:proofErr w:type="gramStart"/>
            <w:r>
              <w:rPr>
                <w:rFonts w:ascii="標楷體" w:eastAsia="標楷體" w:hAnsi="標楷體"/>
                <w:sz w:val="20"/>
              </w:rPr>
              <w:t>□否</w:t>
            </w:r>
            <w:proofErr w:type="gramEnd"/>
          </w:p>
        </w:tc>
      </w:tr>
      <w:tr w:rsidR="001A4005" w14:paraId="4FF1AD85" w14:textId="77777777" w:rsidTr="002324EF">
        <w:trPr>
          <w:trHeight w:val="198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BE58" w14:textId="77777777" w:rsidR="001A4005" w:rsidRDefault="00AC4E7B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購置原因</w:t>
            </w:r>
          </w:p>
        </w:tc>
        <w:tc>
          <w:tcPr>
            <w:tcW w:w="8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0206" w14:textId="77777777" w:rsidR="001A4005" w:rsidRDefault="00AC4E7B">
            <w:r>
              <w:rPr>
                <w:rFonts w:ascii="標楷體" w:eastAsia="標楷體" w:hAnsi="標楷體"/>
                <w:color w:val="7F7F7F"/>
              </w:rPr>
              <w:t>（請</w:t>
            </w:r>
            <w:r>
              <w:rPr>
                <w:rFonts w:ascii="標楷體" w:eastAsia="標楷體" w:hAnsi="標楷體"/>
                <w:b/>
                <w:color w:val="7F7F7F"/>
              </w:rPr>
              <w:t>具體</w:t>
            </w:r>
            <w:r>
              <w:rPr>
                <w:rFonts w:ascii="標楷體" w:eastAsia="標楷體" w:hAnsi="標楷體"/>
                <w:color w:val="7F7F7F"/>
              </w:rPr>
              <w:t>說明與高教深耕計畫之關聯性及為達成</w:t>
            </w:r>
            <w:r>
              <w:rPr>
                <w:rFonts w:ascii="標楷體" w:eastAsia="標楷體" w:hAnsi="標楷體"/>
                <w:b/>
                <w:color w:val="7F7F7F"/>
              </w:rPr>
              <w:t>提升教研質量</w:t>
            </w:r>
            <w:r>
              <w:rPr>
                <w:rFonts w:ascii="標楷體" w:eastAsia="標楷體" w:hAnsi="標楷體"/>
                <w:color w:val="7F7F7F"/>
              </w:rPr>
              <w:t>之</w:t>
            </w:r>
            <w:r>
              <w:rPr>
                <w:rFonts w:ascii="標楷體" w:eastAsia="標楷體" w:hAnsi="標楷體"/>
                <w:b/>
                <w:color w:val="7F7F7F"/>
              </w:rPr>
              <w:t>特殊用途</w:t>
            </w:r>
            <w:r>
              <w:rPr>
                <w:rFonts w:ascii="標楷體" w:eastAsia="標楷體" w:hAnsi="標楷體"/>
                <w:color w:val="7F7F7F"/>
              </w:rPr>
              <w:t>）</w:t>
            </w:r>
          </w:p>
          <w:p w14:paraId="172A61AB" w14:textId="77777777" w:rsidR="001A4005" w:rsidRDefault="00AC4E7B">
            <w:r>
              <w:rPr>
                <w:rFonts w:ascii="標楷體" w:eastAsia="標楷體" w:hAnsi="標楷體"/>
                <w:color w:val="7F7F7F"/>
              </w:rPr>
              <w:t>（如單位已有此機具設備，請一併說明</w:t>
            </w:r>
            <w:r>
              <w:rPr>
                <w:rFonts w:ascii="標楷體" w:eastAsia="標楷體" w:hAnsi="標楷體"/>
                <w:b/>
                <w:color w:val="7F7F7F"/>
              </w:rPr>
              <w:t>不能共用之原因</w:t>
            </w:r>
            <w:r>
              <w:rPr>
                <w:rFonts w:ascii="標楷體" w:eastAsia="標楷體" w:hAnsi="標楷體"/>
                <w:color w:val="7F7F7F"/>
              </w:rPr>
              <w:t>）</w:t>
            </w:r>
          </w:p>
        </w:tc>
      </w:tr>
      <w:tr w:rsidR="001A4005" w14:paraId="63A26115" w14:textId="77777777" w:rsidTr="000B6F2D">
        <w:trPr>
          <w:trHeight w:val="2880"/>
        </w:trPr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B3CD" w14:textId="0CA2A08F" w:rsidR="001A4005" w:rsidRDefault="00AC4E7B">
            <w:pPr>
              <w:snapToGrid w:val="0"/>
            </w:pPr>
            <w:r>
              <w:rPr>
                <w:rFonts w:ascii="標楷體" w:eastAsia="標楷體" w:hAnsi="標楷體"/>
                <w:b/>
              </w:rPr>
              <w:t>1.專案計畫</w:t>
            </w:r>
            <w:r w:rsidR="002324EF">
              <w:rPr>
                <w:rFonts w:ascii="標楷體" w:eastAsia="標楷體" w:hAnsi="標楷體" w:hint="eastAsia"/>
                <w:b/>
              </w:rPr>
              <w:t>會編權責單位對照</w:t>
            </w:r>
            <w:r>
              <w:rPr>
                <w:rFonts w:ascii="標楷體" w:eastAsia="標楷體" w:hAnsi="標楷體"/>
                <w:b/>
              </w:rPr>
              <w:t>：</w:t>
            </w:r>
            <w:r>
              <w:rPr>
                <w:rFonts w:ascii="標楷體" w:eastAsia="標楷體" w:hAnsi="標楷體"/>
                <w:color w:val="7F7F7F"/>
              </w:rPr>
              <w:t>（</w:t>
            </w:r>
            <w:r w:rsidRPr="000B6F2D">
              <w:rPr>
                <w:rFonts w:ascii="標楷體" w:eastAsia="標楷體" w:hAnsi="標楷體"/>
                <w:b/>
                <w:color w:val="7F7F7F"/>
              </w:rPr>
              <w:t>請</w:t>
            </w:r>
            <w:r w:rsidR="000B6F2D">
              <w:rPr>
                <w:rFonts w:ascii="標楷體" w:eastAsia="標楷體" w:hAnsi="標楷體" w:hint="eastAsia"/>
                <w:b/>
                <w:color w:val="7F7F7F"/>
              </w:rPr>
              <w:t>依</w:t>
            </w:r>
            <w:r>
              <w:rPr>
                <w:rFonts w:ascii="標楷體" w:eastAsia="標楷體" w:hAnsi="標楷體"/>
                <w:b/>
                <w:color w:val="7F7F7F"/>
              </w:rPr>
              <w:t>核准會計編號類別</w:t>
            </w:r>
            <w:r w:rsidR="000B6F2D">
              <w:rPr>
                <w:rFonts w:ascii="標楷體" w:eastAsia="標楷體" w:hAnsi="標楷體" w:hint="eastAsia"/>
                <w:b/>
                <w:color w:val="7F7F7F"/>
              </w:rPr>
              <w:t>勾選並送所屬權責單位</w:t>
            </w:r>
            <w:r>
              <w:rPr>
                <w:rFonts w:ascii="標楷體" w:eastAsia="標楷體" w:hAnsi="標楷體"/>
                <w:color w:val="7F7F7F"/>
              </w:rPr>
              <w:t>）</w:t>
            </w:r>
          </w:p>
          <w:p w14:paraId="720884DB" w14:textId="57260676" w:rsidR="001A4005" w:rsidRDefault="00AC4E7B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 w:rsidR="002324EF">
              <w:rPr>
                <w:rFonts w:ascii="標楷體" w:eastAsia="標楷體" w:hAnsi="標楷體" w:hint="eastAsia"/>
              </w:rPr>
              <w:t>D115-</w:t>
            </w:r>
            <w:r>
              <w:rPr>
                <w:rFonts w:ascii="標楷體" w:eastAsia="標楷體" w:hAnsi="標楷體"/>
                <w:color w:val="FF0000"/>
              </w:rPr>
              <w:t>A</w:t>
            </w:r>
            <w:r>
              <w:rPr>
                <w:rFonts w:ascii="標楷體" w:eastAsia="標楷體" w:hAnsi="標楷體"/>
              </w:rPr>
              <w:t>)教學面向計畫(權責單位教務處)     □(</w:t>
            </w:r>
            <w:r w:rsidR="002324EF">
              <w:rPr>
                <w:rFonts w:ascii="標楷體" w:eastAsia="標楷體" w:hAnsi="標楷體" w:hint="eastAsia"/>
              </w:rPr>
              <w:t>D115-</w:t>
            </w:r>
            <w:r>
              <w:rPr>
                <w:rFonts w:ascii="標楷體" w:eastAsia="標楷體" w:hAnsi="標楷體"/>
                <w:color w:val="FF0000"/>
              </w:rPr>
              <w:t>F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研究面向</w:t>
            </w:r>
            <w:r>
              <w:rPr>
                <w:rFonts w:ascii="標楷體" w:eastAsia="標楷體" w:hAnsi="標楷體"/>
              </w:rPr>
              <w:t xml:space="preserve">計畫(權責單位研發處) </w:t>
            </w:r>
          </w:p>
          <w:p w14:paraId="4BDDA70A" w14:textId="3D7B2054" w:rsidR="001A4005" w:rsidRDefault="00AC4E7B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 w:rsidR="002324EF">
              <w:rPr>
                <w:rFonts w:ascii="標楷體" w:eastAsia="標楷體" w:hAnsi="標楷體" w:hint="eastAsia"/>
              </w:rPr>
              <w:t>D115-</w:t>
            </w:r>
            <w:r>
              <w:rPr>
                <w:rFonts w:ascii="標楷體" w:eastAsia="標楷體" w:hAnsi="標楷體"/>
                <w:color w:val="FF0000"/>
              </w:rPr>
              <w:t>C</w:t>
            </w:r>
            <w:r>
              <w:rPr>
                <w:rFonts w:ascii="標楷體" w:eastAsia="標楷體" w:hAnsi="標楷體"/>
              </w:rPr>
              <w:t>)產學面向計畫(權責單位</w:t>
            </w:r>
            <w:proofErr w:type="gramStart"/>
            <w:r>
              <w:rPr>
                <w:rFonts w:ascii="標楷體" w:eastAsia="標楷體" w:hAnsi="標楷體"/>
              </w:rPr>
              <w:t>產創總</w:t>
            </w:r>
            <w:proofErr w:type="gramEnd"/>
            <w:r>
              <w:rPr>
                <w:rFonts w:ascii="標楷體" w:eastAsia="標楷體" w:hAnsi="標楷體"/>
              </w:rPr>
              <w:t>中心) □(</w:t>
            </w:r>
            <w:r w:rsidR="002324EF">
              <w:rPr>
                <w:rFonts w:ascii="標楷體" w:eastAsia="標楷體" w:hAnsi="標楷體" w:hint="eastAsia"/>
              </w:rPr>
              <w:t>D115-</w:t>
            </w:r>
            <w:r>
              <w:rPr>
                <w:rFonts w:ascii="標楷體" w:eastAsia="標楷體" w:hAnsi="標楷體"/>
                <w:color w:val="FF0000"/>
              </w:rPr>
              <w:t>B</w:t>
            </w:r>
            <w:r>
              <w:rPr>
                <w:rFonts w:ascii="標楷體" w:eastAsia="標楷體" w:hAnsi="標楷體"/>
              </w:rPr>
              <w:t xml:space="preserve">)國際面向計畫(權責單位國際處) </w:t>
            </w:r>
          </w:p>
          <w:p w14:paraId="115E109D" w14:textId="389A3829" w:rsidR="001A4005" w:rsidRDefault="00AC4E7B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 w:rsidR="002324EF">
              <w:rPr>
                <w:rFonts w:ascii="標楷體" w:eastAsia="標楷體" w:hAnsi="標楷體" w:hint="eastAsia"/>
              </w:rPr>
              <w:t>D115-</w:t>
            </w:r>
            <w:r>
              <w:rPr>
                <w:rFonts w:ascii="標楷體" w:eastAsia="標楷體" w:hAnsi="標楷體"/>
                <w:color w:val="FF0000"/>
              </w:rPr>
              <w:t>G</w:t>
            </w:r>
            <w:r>
              <w:rPr>
                <w:rFonts w:ascii="標楷體" w:eastAsia="標楷體" w:hAnsi="標楷體"/>
              </w:rPr>
              <w:t xml:space="preserve">)校務發展計畫(依計畫類別；教學類-教務處、研究類-研發處) </w:t>
            </w:r>
          </w:p>
          <w:p w14:paraId="60B012AD" w14:textId="0E236B21" w:rsidR="001A4005" w:rsidRDefault="00AC4E7B">
            <w:pPr>
              <w:snapToGrid w:val="0"/>
            </w:pPr>
            <w:r>
              <w:rPr>
                <w:rFonts w:ascii="標楷體" w:eastAsia="標楷體" w:hAnsi="標楷體"/>
              </w:rPr>
              <w:t>□(</w:t>
            </w:r>
            <w:r w:rsidR="002324EF">
              <w:rPr>
                <w:rFonts w:ascii="標楷體" w:eastAsia="標楷體" w:hAnsi="標楷體" w:hint="eastAsia"/>
              </w:rPr>
              <w:t>D115-</w:t>
            </w:r>
            <w:r>
              <w:rPr>
                <w:rFonts w:ascii="標楷體" w:eastAsia="標楷體" w:hAnsi="標楷體"/>
                <w:color w:val="FF0000"/>
              </w:rPr>
              <w:t>H</w:t>
            </w:r>
            <w:r>
              <w:rPr>
                <w:rFonts w:ascii="標楷體" w:eastAsia="標楷體" w:hAnsi="標楷體"/>
              </w:rPr>
              <w:t>)特色領域研究中心計畫(權責單位研發處) □(</w:t>
            </w:r>
            <w:r w:rsidR="002324EF">
              <w:rPr>
                <w:rFonts w:ascii="標楷體" w:eastAsia="標楷體" w:hAnsi="標楷體" w:hint="eastAsia"/>
              </w:rPr>
              <w:t>D115-</w:t>
            </w:r>
            <w:r>
              <w:rPr>
                <w:rFonts w:ascii="標楷體" w:eastAsia="標楷體" w:hAnsi="標楷體"/>
                <w:color w:val="FF0000"/>
              </w:rPr>
              <w:t>T</w:t>
            </w:r>
            <w:r>
              <w:rPr>
                <w:rFonts w:ascii="標楷體" w:eastAsia="標楷體" w:hAnsi="標楷體"/>
              </w:rPr>
              <w:t>)</w:t>
            </w:r>
            <w:proofErr w:type="gramStart"/>
            <w:r>
              <w:rPr>
                <w:rFonts w:ascii="標楷體" w:eastAsia="標楷體" w:hAnsi="標楷體"/>
              </w:rPr>
              <w:t>圖儀費</w:t>
            </w:r>
            <w:proofErr w:type="gramEnd"/>
            <w:r>
              <w:rPr>
                <w:rFonts w:ascii="標楷體" w:eastAsia="標楷體" w:hAnsi="標楷體"/>
              </w:rPr>
              <w:t>(權責單位教務處)</w:t>
            </w:r>
          </w:p>
          <w:p w14:paraId="5DC9672A" w14:textId="77777777" w:rsidR="001A4005" w:rsidRDefault="001A4005">
            <w:pPr>
              <w:snapToGrid w:val="0"/>
              <w:rPr>
                <w:rFonts w:ascii="標楷體" w:eastAsia="標楷體" w:hAnsi="標楷體"/>
                <w:sz w:val="12"/>
                <w:szCs w:val="16"/>
              </w:rPr>
            </w:pPr>
          </w:p>
          <w:p w14:paraId="12879AD1" w14:textId="77777777" w:rsidR="001A4005" w:rsidRDefault="00AC4E7B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</w:rPr>
              <w:t>2.</w:t>
            </w:r>
            <w:r>
              <w:rPr>
                <w:rFonts w:ascii="標楷體" w:eastAsia="標楷體" w:hAnsi="標楷體"/>
              </w:rPr>
              <w:t>請填寫</w:t>
            </w:r>
            <w:r>
              <w:rPr>
                <w:rFonts w:ascii="標楷體" w:eastAsia="標楷體" w:hAnsi="標楷體"/>
                <w:b/>
              </w:rPr>
              <w:t>會計編號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b/>
              </w:rPr>
              <w:t>計畫名稱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b/>
                <w:u w:val="single"/>
              </w:rPr>
              <w:t>檢附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>經費細項分配表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>標記</w:t>
            </w:r>
            <w:r>
              <w:rPr>
                <w:rFonts w:ascii="標楷體" w:eastAsia="標楷體" w:hAnsi="標楷體"/>
                <w:b/>
                <w:u w:val="single"/>
              </w:rPr>
              <w:t>本案對應之</w:t>
            </w:r>
            <w:r>
              <w:rPr>
                <w:rFonts w:ascii="標楷體" w:eastAsia="標楷體" w:hAnsi="標楷體"/>
                <w:b/>
                <w:u w:val="single"/>
                <w:shd w:val="clear" w:color="auto" w:fill="FFFF00"/>
              </w:rPr>
              <w:t>預計支用項目</w:t>
            </w:r>
          </w:p>
          <w:p w14:paraId="774AEE42" w14:textId="77777777" w:rsidR="001A4005" w:rsidRDefault="00AC4E7B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ascii="標楷體" w:eastAsia="標楷體" w:hAnsi="標楷體"/>
              </w:rPr>
              <w:t>會計編號：</w:t>
            </w:r>
            <w:r>
              <w:rPr>
                <w:rFonts w:ascii="標楷體" w:eastAsia="標楷體" w:hAnsi="標楷體"/>
                <w:b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)</w:t>
            </w:r>
          </w:p>
          <w:p w14:paraId="10A34BDF" w14:textId="77777777" w:rsidR="001A4005" w:rsidRDefault="00AC4E7B">
            <w:pPr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ascii="標楷體" w:eastAsia="標楷體" w:hAnsi="標楷體"/>
              </w:rPr>
              <w:t>計畫名稱：</w:t>
            </w:r>
            <w:r>
              <w:rPr>
                <w:rFonts w:ascii="標楷體" w:eastAsia="標楷體" w:hAnsi="標楷體"/>
                <w:b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必填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)</w:t>
            </w:r>
          </w:p>
        </w:tc>
      </w:tr>
      <w:tr w:rsidR="001A4005" w14:paraId="2FC84E76" w14:textId="77777777" w:rsidTr="002324EF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4FDF" w14:textId="77777777" w:rsidR="001A4005" w:rsidRDefault="00AC4E7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檢附項目</w:t>
            </w:r>
          </w:p>
        </w:tc>
        <w:tc>
          <w:tcPr>
            <w:tcW w:w="88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17C5" w14:textId="77777777" w:rsidR="001A4005" w:rsidRDefault="00AC4E7B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經費細項分配表</w:t>
            </w:r>
            <w:r>
              <w:rPr>
                <w:rFonts w:ascii="標楷體" w:eastAsia="標楷體" w:hAnsi="標楷體"/>
                <w:b/>
                <w:color w:val="FF0000"/>
              </w:rPr>
              <w:t>(必要)</w:t>
            </w:r>
            <w:r>
              <w:rPr>
                <w:rFonts w:ascii="標楷體" w:eastAsia="標楷體" w:hAnsi="標楷體"/>
              </w:rPr>
              <w:t xml:space="preserve">           □請購單        □補充說明</w:t>
            </w:r>
          </w:p>
          <w:p w14:paraId="29B8C0C7" w14:textId="77777777" w:rsidR="001A4005" w:rsidRDefault="00AC4E7B"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b/>
              </w:rPr>
              <w:t>估價單/價格及規格文件</w:t>
            </w:r>
            <w:r>
              <w:rPr>
                <w:rFonts w:ascii="標楷體" w:eastAsia="標楷體" w:hAnsi="標楷體"/>
                <w:b/>
                <w:color w:val="FF0000"/>
              </w:rPr>
              <w:t>(必要)</w:t>
            </w:r>
            <w:r>
              <w:rPr>
                <w:rFonts w:ascii="標楷體" w:eastAsia="標楷體" w:hAnsi="標楷體"/>
              </w:rPr>
              <w:t xml:space="preserve">    □簽呈          □其他：</w:t>
            </w:r>
          </w:p>
        </w:tc>
      </w:tr>
      <w:tr w:rsidR="002324EF" w14:paraId="0FD4DA46" w14:textId="77777777" w:rsidTr="00297601">
        <w:trPr>
          <w:trHeight w:val="662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5C2A" w14:textId="774A4973" w:rsidR="002324EF" w:rsidRDefault="002324E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會編</w:t>
            </w:r>
            <w:r>
              <w:rPr>
                <w:rFonts w:ascii="標楷體" w:eastAsia="標楷體" w:hAnsi="標楷體"/>
                <w:b/>
              </w:rPr>
              <w:t>計畫主持人</w:t>
            </w:r>
          </w:p>
          <w:p w14:paraId="3A34503A" w14:textId="31DE4EDE" w:rsidR="002324EF" w:rsidRDefault="002324E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324EF">
              <w:rPr>
                <w:rFonts w:ascii="標楷體" w:eastAsia="標楷體" w:hAnsi="標楷體" w:hint="eastAsia"/>
                <w:b/>
              </w:rPr>
              <w:t>本案申請</w:t>
            </w:r>
            <w:r w:rsidR="00297601">
              <w:rPr>
                <w:rFonts w:ascii="標楷體" w:eastAsia="標楷體" w:hAnsi="標楷體" w:hint="eastAsia"/>
                <w:b/>
              </w:rPr>
              <w:t>教師</w:t>
            </w:r>
          </w:p>
          <w:p w14:paraId="3276D93D" w14:textId="4BB00172" w:rsidR="002324EF" w:rsidRPr="002324EF" w:rsidRDefault="002324E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7A2A55" w14:textId="60F5FABA" w:rsidR="002324EF" w:rsidRDefault="002324EF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b/>
              </w:rPr>
              <w:t>製表/聯絡</w:t>
            </w:r>
            <w:r>
              <w:rPr>
                <w:rFonts w:ascii="標楷體" w:eastAsia="標楷體" w:hAnsi="標楷體"/>
                <w:b/>
              </w:rPr>
              <w:t>人</w:t>
            </w:r>
            <w:r>
              <w:rPr>
                <w:rFonts w:ascii="標楷體" w:eastAsia="標楷體" w:hAnsi="標楷體" w:hint="eastAsia"/>
                <w:b/>
              </w:rPr>
              <w:t>資訊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C0DF" w14:textId="34B77E6F" w:rsidR="002324EF" w:rsidRDefault="002324E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二級單位主管</w:t>
            </w:r>
          </w:p>
          <w:p w14:paraId="778BD7F7" w14:textId="77777777" w:rsidR="002324EF" w:rsidRDefault="002324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（系、所及行政二級主管）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1E55" w14:textId="77777777" w:rsidR="002324EF" w:rsidRDefault="002324E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一級單位主管</w:t>
            </w:r>
          </w:p>
          <w:p w14:paraId="6C3D899A" w14:textId="77777777" w:rsidR="002324EF" w:rsidRDefault="002324EF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（學院/研究中心/行政一級主管）</w:t>
            </w:r>
          </w:p>
        </w:tc>
      </w:tr>
      <w:tr w:rsidR="00297601" w14:paraId="31E13344" w14:textId="77777777" w:rsidTr="00297601">
        <w:trPr>
          <w:trHeight w:val="103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B051" w14:textId="1D761C33" w:rsidR="00297601" w:rsidRPr="002324EF" w:rsidRDefault="00297601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6242DF67" w14:textId="77777777" w:rsidR="00297601" w:rsidRPr="002324EF" w:rsidRDefault="00297601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2BD2F4E" w14:textId="77777777" w:rsidR="00297601" w:rsidRPr="002324EF" w:rsidRDefault="00297601" w:rsidP="0029760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24EF">
              <w:rPr>
                <w:rFonts w:ascii="標楷體" w:eastAsia="標楷體" w:hAnsi="標楷體"/>
                <w:sz w:val="20"/>
                <w:szCs w:val="20"/>
              </w:rPr>
              <w:t>姓 名：</w:t>
            </w:r>
          </w:p>
          <w:p w14:paraId="3ECCA5F1" w14:textId="77777777" w:rsidR="00297601" w:rsidRPr="002324EF" w:rsidRDefault="00297601" w:rsidP="00297601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2324EF">
              <w:rPr>
                <w:rFonts w:eastAsia="標楷體"/>
                <w:sz w:val="20"/>
                <w:szCs w:val="20"/>
              </w:rPr>
              <w:t>E-mail</w:t>
            </w:r>
            <w:r w:rsidRPr="002324EF">
              <w:rPr>
                <w:rFonts w:eastAsia="標楷體"/>
                <w:sz w:val="20"/>
                <w:szCs w:val="20"/>
              </w:rPr>
              <w:t>：</w:t>
            </w:r>
          </w:p>
          <w:p w14:paraId="590C8E3A" w14:textId="4C06E9E3" w:rsidR="00297601" w:rsidRPr="002324EF" w:rsidRDefault="00297601" w:rsidP="00297601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324EF">
              <w:rPr>
                <w:rFonts w:ascii="標楷體" w:eastAsia="標楷體" w:hAnsi="標楷體"/>
                <w:sz w:val="20"/>
                <w:szCs w:val="20"/>
              </w:rPr>
              <w:t>電 話：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857F" w14:textId="476A2075" w:rsidR="00297601" w:rsidRDefault="00297601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BBF3" w14:textId="4D6BF3CE" w:rsidR="00297601" w:rsidRDefault="00297601">
            <w:pPr>
              <w:snapToGrid w:val="0"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1A4005" w14:paraId="3DF57304" w14:textId="77777777">
        <w:tc>
          <w:tcPr>
            <w:tcW w:w="10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0609" w14:textId="77777777" w:rsidR="001A4005" w:rsidRDefault="00AC4E7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審核欄（請勾選、填寫理由並核章）</w:t>
            </w:r>
          </w:p>
        </w:tc>
      </w:tr>
      <w:tr w:rsidR="001A4005" w14:paraId="2E28E19C" w14:textId="77777777" w:rsidTr="002324EF">
        <w:tc>
          <w:tcPr>
            <w:tcW w:w="5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41F0" w14:textId="77777777" w:rsidR="001A4005" w:rsidRDefault="00AC4E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權責單位(各面向負責處室)</w:t>
            </w:r>
          </w:p>
        </w:tc>
        <w:tc>
          <w:tcPr>
            <w:tcW w:w="4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53BB" w14:textId="77777777" w:rsidR="001A4005" w:rsidRDefault="00AC4E7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高教深耕計畫推動辦公室</w:t>
            </w:r>
          </w:p>
        </w:tc>
      </w:tr>
      <w:tr w:rsidR="001A4005" w14:paraId="5B4B952C" w14:textId="77777777" w:rsidTr="002324EF">
        <w:trPr>
          <w:trHeight w:val="1672"/>
        </w:trPr>
        <w:tc>
          <w:tcPr>
            <w:tcW w:w="59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EBBF" w14:textId="77777777" w:rsidR="001A4005" w:rsidRDefault="00AC4E7B">
            <w:pPr>
              <w:numPr>
                <w:ilvl w:val="0"/>
                <w:numId w:val="2"/>
              </w:numPr>
              <w:tabs>
                <w:tab w:val="left" w:pos="360"/>
              </w:tabs>
              <w:spacing w:line="28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擬建請同意申請單位所提購置原因。</w:t>
            </w:r>
          </w:p>
          <w:p w14:paraId="2157E291" w14:textId="77777777" w:rsidR="001A4005" w:rsidRDefault="00AC4E7B">
            <w:pPr>
              <w:numPr>
                <w:ilvl w:val="0"/>
                <w:numId w:val="2"/>
              </w:numPr>
              <w:tabs>
                <w:tab w:val="left" w:pos="360"/>
              </w:tabs>
              <w:spacing w:line="28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依規定不宜支用於本案機具設備，擬建請改由其他經費來源支應。</w:t>
            </w:r>
          </w:p>
          <w:p w14:paraId="439BA8F8" w14:textId="77777777" w:rsidR="001A4005" w:rsidRDefault="00AC4E7B">
            <w:pPr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其他：</w:t>
            </w:r>
          </w:p>
          <w:p w14:paraId="45AE1932" w14:textId="77777777" w:rsidR="001A4005" w:rsidRDefault="001A4005">
            <w:pPr>
              <w:rPr>
                <w:rFonts w:ascii="標楷體" w:eastAsia="標楷體" w:hAnsi="標楷體"/>
              </w:rPr>
            </w:pPr>
          </w:p>
        </w:tc>
        <w:tc>
          <w:tcPr>
            <w:tcW w:w="4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6A9B" w14:textId="77777777" w:rsidR="001A4005" w:rsidRDefault="001A4005">
            <w:pPr>
              <w:rPr>
                <w:rFonts w:ascii="標楷體" w:eastAsia="標楷體" w:hAnsi="標楷體"/>
              </w:rPr>
            </w:pPr>
          </w:p>
        </w:tc>
      </w:tr>
    </w:tbl>
    <w:p w14:paraId="7DA6A328" w14:textId="77777777" w:rsidR="001A4005" w:rsidRDefault="00AC4E7B">
      <w:pPr>
        <w:snapToGrid w:val="0"/>
        <w:rPr>
          <w:rFonts w:ascii="標楷體" w:eastAsia="標楷體" w:hAnsi="標楷體"/>
          <w:b/>
          <w:sz w:val="20"/>
          <w:szCs w:val="22"/>
        </w:rPr>
      </w:pPr>
      <w:r>
        <w:rPr>
          <w:rFonts w:ascii="標楷體" w:eastAsia="標楷體" w:hAnsi="標楷體"/>
          <w:b/>
          <w:sz w:val="20"/>
          <w:szCs w:val="22"/>
        </w:rPr>
        <w:t>填表說明：</w:t>
      </w:r>
    </w:p>
    <w:p w14:paraId="7CCE1E21" w14:textId="77777777" w:rsidR="001A4005" w:rsidRDefault="00AC4E7B">
      <w:pPr>
        <w:numPr>
          <w:ilvl w:val="0"/>
          <w:numId w:val="3"/>
        </w:numPr>
        <w:snapToGrid w:val="0"/>
        <w:rPr>
          <w:rFonts w:ascii="標楷體" w:eastAsia="標楷體" w:hAnsi="標楷體"/>
          <w:sz w:val="20"/>
          <w:szCs w:val="22"/>
        </w:rPr>
      </w:pPr>
      <w:r>
        <w:rPr>
          <w:rFonts w:ascii="標楷體" w:eastAsia="標楷體" w:hAnsi="標楷體"/>
          <w:sz w:val="20"/>
          <w:szCs w:val="22"/>
        </w:rPr>
        <w:t>依據教育部規定，本計畫經費不得支用於</w:t>
      </w:r>
      <w:proofErr w:type="gramStart"/>
      <w:r>
        <w:rPr>
          <w:rFonts w:ascii="標楷體" w:eastAsia="標楷體" w:hAnsi="標楷體"/>
          <w:sz w:val="20"/>
          <w:szCs w:val="22"/>
        </w:rPr>
        <w:t>經常性維運</w:t>
      </w:r>
      <w:proofErr w:type="gramEnd"/>
      <w:r>
        <w:rPr>
          <w:rFonts w:ascii="標楷體" w:eastAsia="標楷體" w:hAnsi="標楷體"/>
          <w:sz w:val="20"/>
          <w:szCs w:val="22"/>
        </w:rPr>
        <w:t>性質之修繕經費、新建校舍工程建築、建築貸款利息及附屬機構、一般行政事務性設施（如書櫃、辦公桌椅、冰箱、沙發、茶几、咖啡機、電腦及內部耗材、印表機、麥克風、傳真機、冷氣機、抽風機、影音設備及投影機等設備），惟得用以提升學生品質之教室、空間修繕者，請於請購時提交機具設備補充說明表，經審核通過後始得購置。</w:t>
      </w:r>
    </w:p>
    <w:p w14:paraId="0A66C7B6" w14:textId="77777777" w:rsidR="001A4005" w:rsidRDefault="00AC4E7B">
      <w:pPr>
        <w:numPr>
          <w:ilvl w:val="0"/>
          <w:numId w:val="3"/>
        </w:numPr>
        <w:tabs>
          <w:tab w:val="left" w:pos="360"/>
        </w:tabs>
        <w:snapToGrid w:val="0"/>
        <w:ind w:left="357" w:right="-288" w:hanging="357"/>
      </w:pPr>
      <w:r>
        <w:rPr>
          <w:rFonts w:ascii="標楷體" w:eastAsia="標楷體" w:hAnsi="標楷體"/>
          <w:b/>
          <w:sz w:val="20"/>
          <w:szCs w:val="22"/>
        </w:rPr>
        <w:t>本請購案如經行政院、監察院</w:t>
      </w:r>
      <w:proofErr w:type="gramStart"/>
      <w:r>
        <w:rPr>
          <w:rFonts w:ascii="標楷體" w:eastAsia="標楷體" w:hAnsi="標楷體"/>
          <w:b/>
          <w:sz w:val="20"/>
          <w:szCs w:val="22"/>
        </w:rPr>
        <w:t>審計部等單位</w:t>
      </w:r>
      <w:proofErr w:type="gramEnd"/>
      <w:r>
        <w:rPr>
          <w:rFonts w:ascii="標楷體" w:eastAsia="標楷體" w:hAnsi="標楷體"/>
          <w:b/>
          <w:sz w:val="20"/>
          <w:szCs w:val="22"/>
        </w:rPr>
        <w:t>糾正不得以高教深耕計畫經費支應，則請申請單位</w:t>
      </w:r>
      <w:r>
        <w:rPr>
          <w:rFonts w:ascii="標楷體" w:eastAsia="標楷體" w:hAnsi="標楷體"/>
          <w:b/>
          <w:sz w:val="20"/>
          <w:szCs w:val="22"/>
          <w:u w:val="single"/>
        </w:rPr>
        <w:t>歸還本案經費</w:t>
      </w:r>
      <w:r>
        <w:rPr>
          <w:rFonts w:ascii="標楷體" w:eastAsia="標楷體" w:hAnsi="標楷體"/>
          <w:b/>
          <w:sz w:val="20"/>
          <w:szCs w:val="22"/>
        </w:rPr>
        <w:t>。</w:t>
      </w:r>
    </w:p>
    <w:p w14:paraId="24083E00" w14:textId="213574D0" w:rsidR="001A4005" w:rsidRPr="00C33F17" w:rsidRDefault="00AC4E7B">
      <w:pPr>
        <w:numPr>
          <w:ilvl w:val="0"/>
          <w:numId w:val="3"/>
        </w:numPr>
        <w:snapToGrid w:val="0"/>
        <w:ind w:right="-288"/>
      </w:pPr>
      <w:r>
        <w:rPr>
          <w:rFonts w:ascii="標楷體" w:eastAsia="標楷體" w:hAnsi="標楷體"/>
          <w:sz w:val="20"/>
          <w:szCs w:val="22"/>
        </w:rPr>
        <w:t>建請申請單位</w:t>
      </w:r>
      <w:r>
        <w:rPr>
          <w:rFonts w:ascii="標楷體" w:eastAsia="標楷體" w:hAnsi="標楷體"/>
          <w:b/>
          <w:sz w:val="20"/>
          <w:szCs w:val="22"/>
        </w:rPr>
        <w:t>於規定額度內支用</w:t>
      </w:r>
      <w:r>
        <w:rPr>
          <w:rFonts w:ascii="標楷體" w:eastAsia="標楷體" w:hAnsi="標楷體"/>
          <w:b/>
          <w:sz w:val="20"/>
          <w:szCs w:val="22"/>
          <w:u w:val="single"/>
        </w:rPr>
        <w:t>限制性項目</w:t>
      </w:r>
      <w:r>
        <w:rPr>
          <w:rFonts w:ascii="標楷體" w:eastAsia="標楷體" w:hAnsi="標楷體"/>
          <w:sz w:val="20"/>
          <w:szCs w:val="22"/>
        </w:rPr>
        <w:t>，並</w:t>
      </w:r>
      <w:r>
        <w:rPr>
          <w:rFonts w:ascii="標楷體" w:eastAsia="標楷體" w:hAnsi="標楷體"/>
          <w:b/>
          <w:sz w:val="20"/>
          <w:szCs w:val="22"/>
        </w:rPr>
        <w:t>於</w:t>
      </w:r>
      <w:r>
        <w:rPr>
          <w:rFonts w:eastAsia="標楷體"/>
          <w:b/>
          <w:sz w:val="20"/>
          <w:szCs w:val="22"/>
        </w:rPr>
        <w:t>7</w:t>
      </w:r>
      <w:r>
        <w:rPr>
          <w:rFonts w:ascii="標楷體" w:eastAsia="標楷體" w:hAnsi="標楷體"/>
          <w:b/>
          <w:sz w:val="20"/>
          <w:szCs w:val="22"/>
        </w:rPr>
        <w:t>月</w:t>
      </w:r>
      <w:r>
        <w:rPr>
          <w:rFonts w:eastAsia="標楷體"/>
          <w:b/>
          <w:sz w:val="20"/>
          <w:szCs w:val="22"/>
        </w:rPr>
        <w:t>31</w:t>
      </w:r>
      <w:r>
        <w:rPr>
          <w:rFonts w:ascii="標楷體" w:eastAsia="標楷體" w:hAnsi="標楷體"/>
          <w:b/>
          <w:sz w:val="20"/>
          <w:szCs w:val="22"/>
        </w:rPr>
        <w:t>日前完成所有</w:t>
      </w:r>
      <w:proofErr w:type="gramStart"/>
      <w:r>
        <w:rPr>
          <w:rFonts w:ascii="標楷體" w:eastAsia="標楷體" w:hAnsi="標楷體"/>
          <w:b/>
          <w:sz w:val="20"/>
          <w:szCs w:val="22"/>
          <w:u w:val="single"/>
        </w:rPr>
        <w:t>資本門</w:t>
      </w:r>
      <w:r>
        <w:rPr>
          <w:rFonts w:ascii="標楷體" w:eastAsia="標楷體" w:hAnsi="標楷體"/>
          <w:b/>
          <w:sz w:val="20"/>
          <w:szCs w:val="22"/>
        </w:rPr>
        <w:t>請購</w:t>
      </w:r>
      <w:proofErr w:type="gramEnd"/>
      <w:r>
        <w:rPr>
          <w:rFonts w:ascii="標楷體" w:eastAsia="標楷體" w:hAnsi="標楷體"/>
          <w:b/>
          <w:sz w:val="20"/>
          <w:szCs w:val="22"/>
        </w:rPr>
        <w:t>程序</w:t>
      </w:r>
      <w:r>
        <w:rPr>
          <w:rFonts w:ascii="標楷體" w:eastAsia="標楷體" w:hAnsi="標楷體"/>
          <w:sz w:val="20"/>
          <w:szCs w:val="22"/>
        </w:rPr>
        <w:t>。詳細內容請參閱各項經費使用辦法，礙於篇幅限制，本表不便</w:t>
      </w:r>
      <w:proofErr w:type="gramStart"/>
      <w:r>
        <w:rPr>
          <w:rFonts w:ascii="標楷體" w:eastAsia="標楷體" w:hAnsi="標楷體"/>
          <w:sz w:val="20"/>
          <w:szCs w:val="22"/>
        </w:rPr>
        <w:t>逐一列述</w:t>
      </w:r>
      <w:proofErr w:type="gramEnd"/>
      <w:r>
        <w:rPr>
          <w:rFonts w:ascii="標楷體" w:eastAsia="標楷體" w:hAnsi="標楷體"/>
          <w:sz w:val="20"/>
          <w:szCs w:val="22"/>
        </w:rPr>
        <w:t>，敬請見諒。</w:t>
      </w:r>
    </w:p>
    <w:p w14:paraId="1ACF03DD" w14:textId="031C1A9C" w:rsidR="00C33F17" w:rsidRPr="001A6FFD" w:rsidRDefault="00C33F17">
      <w:pPr>
        <w:numPr>
          <w:ilvl w:val="0"/>
          <w:numId w:val="3"/>
        </w:numPr>
        <w:snapToGrid w:val="0"/>
        <w:ind w:right="-288"/>
        <w:rPr>
          <w:highlight w:val="yellow"/>
        </w:rPr>
      </w:pPr>
      <w:r w:rsidRPr="001A6FFD">
        <w:rPr>
          <w:rFonts w:ascii="標楷體" w:eastAsia="標楷體" w:hAnsi="標楷體" w:cs="標楷體" w:hint="eastAsia"/>
          <w:color w:val="000000"/>
          <w:sz w:val="22"/>
          <w:szCs w:val="22"/>
          <w:highlight w:val="yellow"/>
        </w:rPr>
        <w:t>請於下列網址查詢表單進度：</w:t>
      </w:r>
      <w:hyperlink r:id="rId9" w:tgtFrame="_blank" w:history="1">
        <w:r w:rsidRPr="001A6FFD">
          <w:rPr>
            <w:rStyle w:val="a7"/>
            <w:rFonts w:ascii="Arial" w:hAnsi="Arial" w:cs="Arial"/>
            <w:sz w:val="20"/>
            <w:szCs w:val="20"/>
            <w:highlight w:val="yellow"/>
            <w:bdr w:val="none" w:sz="0" w:space="0" w:color="auto" w:frame="1"/>
          </w:rPr>
          <w:t>https://reurl.cc/nY1lMl</w:t>
        </w:r>
      </w:hyperlink>
      <w:r w:rsidRPr="001A6FFD">
        <w:rPr>
          <w:rStyle w:val="a7"/>
          <w:rFonts w:ascii="Arial" w:hAnsi="Arial" w:cs="Arial" w:hint="eastAsia"/>
          <w:sz w:val="20"/>
          <w:szCs w:val="20"/>
          <w:highlight w:val="yellow"/>
          <w:u w:val="none"/>
          <w:bdr w:val="none" w:sz="0" w:space="0" w:color="auto" w:frame="1"/>
        </w:rPr>
        <w:t xml:space="preserve"> </w:t>
      </w:r>
      <w:r w:rsidRPr="001A6FFD">
        <w:rPr>
          <w:rStyle w:val="a7"/>
          <w:rFonts w:ascii="標楷體" w:eastAsia="標楷體" w:hAnsi="標楷體" w:cs="Arial" w:hint="eastAsia"/>
          <w:sz w:val="20"/>
          <w:szCs w:val="20"/>
          <w:highlight w:val="yellow"/>
          <w:u w:val="none"/>
          <w:bdr w:val="none" w:sz="0" w:space="0" w:color="auto" w:frame="1"/>
        </w:rPr>
        <w:t>(有核准日期即可至本單位領取)</w:t>
      </w:r>
    </w:p>
    <w:sectPr w:rsidR="00C33F17" w:rsidRPr="001A6FFD">
      <w:pgSz w:w="11906" w:h="16838"/>
      <w:pgMar w:top="284" w:right="680" w:bottom="567" w:left="680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5FB9" w14:textId="77777777" w:rsidR="0091175C" w:rsidRDefault="00AC4E7B">
      <w:r>
        <w:separator/>
      </w:r>
    </w:p>
  </w:endnote>
  <w:endnote w:type="continuationSeparator" w:id="0">
    <w:p w14:paraId="3C526C37" w14:textId="77777777" w:rsidR="0091175C" w:rsidRDefault="00AC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5845" w14:textId="77777777" w:rsidR="0091175C" w:rsidRDefault="00AC4E7B">
      <w:r>
        <w:rPr>
          <w:color w:val="000000"/>
        </w:rPr>
        <w:separator/>
      </w:r>
    </w:p>
  </w:footnote>
  <w:footnote w:type="continuationSeparator" w:id="0">
    <w:p w14:paraId="06F9C0CE" w14:textId="77777777" w:rsidR="0091175C" w:rsidRDefault="00AC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E28"/>
    <w:multiLevelType w:val="multilevel"/>
    <w:tmpl w:val="84EA632E"/>
    <w:lvl w:ilvl="0">
      <w:numFmt w:val="bullet"/>
      <w:lvlText w:val="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40C5586"/>
    <w:multiLevelType w:val="multilevel"/>
    <w:tmpl w:val="8872166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FB44046"/>
    <w:multiLevelType w:val="multilevel"/>
    <w:tmpl w:val="022A7B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05"/>
    <w:rsid w:val="000B6F2D"/>
    <w:rsid w:val="0011141C"/>
    <w:rsid w:val="001A4005"/>
    <w:rsid w:val="001A6FFD"/>
    <w:rsid w:val="002324EF"/>
    <w:rsid w:val="00297601"/>
    <w:rsid w:val="0091175C"/>
    <w:rsid w:val="00AB7F7E"/>
    <w:rsid w:val="00AC4E7B"/>
    <w:rsid w:val="00C3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2420"/>
  <w15:docId w15:val="{20C8AD65-7E6B-4282-894B-35CD0D95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">
    <w:name w:val="Standard"/>
    <w:rsid w:val="00AB7F7E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B7F7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B7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Y1l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nY1l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nY1l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國立成功大學發展國際一流大學及頂尖研究中心管理作業原則</dc:title>
  <dc:subject/>
  <dc:creator>XP</dc:creator>
  <cp:lastModifiedBy>10601023@ncku.edu.tw</cp:lastModifiedBy>
  <cp:revision>8</cp:revision>
  <cp:lastPrinted>2015-09-04T10:46:00Z</cp:lastPrinted>
  <dcterms:created xsi:type="dcterms:W3CDTF">2026-03-13T08:53:00Z</dcterms:created>
  <dcterms:modified xsi:type="dcterms:W3CDTF">2026-03-17T01:53:00Z</dcterms:modified>
</cp:coreProperties>
</file>